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2" w:rsidRPr="00ED1D50" w:rsidRDefault="00ED1D50">
      <w:pPr>
        <w:rPr>
          <w:rFonts w:ascii="Times New Roman" w:hAnsi="Times New Roman" w:cs="Times New Roman"/>
          <w:sz w:val="24"/>
          <w:szCs w:val="24"/>
        </w:rPr>
      </w:pPr>
      <w:r w:rsidRPr="00ED1D5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dzieci!</w:t>
      </w:r>
      <w:r w:rsidRPr="00ED1D50">
        <w:rPr>
          <w:rFonts w:ascii="Times New Roman" w:hAnsi="Times New Roman" w:cs="Times New Roman"/>
          <w:sz w:val="24"/>
          <w:szCs w:val="24"/>
        </w:rPr>
        <w:br/>
      </w:r>
      <w:r w:rsidRPr="00ED1D5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1D5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,,Legendy o polskich miastach''</w:t>
      </w:r>
      <w:r w:rsidRPr="00ED1D50">
        <w:rPr>
          <w:rFonts w:ascii="Times New Roman" w:hAnsi="Times New Roman" w:cs="Times New Roman"/>
          <w:sz w:val="24"/>
          <w:szCs w:val="24"/>
        </w:rPr>
        <w:br/>
      </w:r>
      <w:r w:rsidRPr="00ED1D5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ED1D50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s.16,17 i odpowiadamy ustnie na pytanie nr 1,2,3,4,5,6.</w:t>
      </w:r>
      <w:r w:rsidRPr="00ED1D50">
        <w:rPr>
          <w:rFonts w:ascii="Times New Roman" w:hAnsi="Times New Roman" w:cs="Times New Roman"/>
          <w:sz w:val="24"/>
          <w:szCs w:val="24"/>
        </w:rPr>
        <w:br/>
      </w:r>
      <w:r w:rsidRPr="00ED1D5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ED1D50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polonistycznych kartach pracy na s.15,16 i wykonujemy ćwiczenie nr 1,2,3,4,5,6,7.</w:t>
      </w:r>
      <w:r w:rsidRPr="00ED1D5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ED1D50">
        <w:rPr>
          <w:rFonts w:ascii="Times New Roman" w:hAnsi="Times New Roman" w:cs="Times New Roman"/>
          <w:sz w:val="24"/>
          <w:szCs w:val="24"/>
        </w:rPr>
        <w:br/>
      </w:r>
      <w:r w:rsidRPr="00ED1D5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ED1D50">
        <w:rPr>
          <w:rFonts w:ascii="Times New Roman" w:hAnsi="Times New Roman" w:cs="Times New Roman"/>
          <w:sz w:val="24"/>
          <w:szCs w:val="24"/>
          <w:shd w:val="clear" w:color="auto" w:fill="FFFFFF"/>
        </w:rPr>
        <w:t>Otwieramy okno robimy 10 przysiadów,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1D50">
        <w:rPr>
          <w:rFonts w:ascii="Times New Roman" w:hAnsi="Times New Roman" w:cs="Times New Roman"/>
          <w:sz w:val="24"/>
          <w:szCs w:val="24"/>
          <w:shd w:val="clear" w:color="auto" w:fill="FFFFFF"/>
        </w:rPr>
        <w:t>skaczemy jak pajacyk 2 minuty,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1D50">
        <w:rPr>
          <w:rFonts w:ascii="Times New Roman" w:hAnsi="Times New Roman" w:cs="Times New Roman"/>
          <w:sz w:val="24"/>
          <w:szCs w:val="24"/>
          <w:shd w:val="clear" w:color="auto" w:fill="FFFFFF"/>
        </w:rPr>
        <w:t>na prawej nodze ,na lewej nodze przez 2 minuty,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1D50">
        <w:rPr>
          <w:rFonts w:ascii="Times New Roman" w:hAnsi="Times New Roman" w:cs="Times New Roman"/>
          <w:sz w:val="24"/>
          <w:szCs w:val="24"/>
          <w:shd w:val="clear" w:color="auto" w:fill="FFFFFF"/>
        </w:rPr>
        <w:t>skaczemy jak zajączki przez dwie minuty.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1D50">
        <w:rPr>
          <w:rFonts w:ascii="Times New Roman" w:hAnsi="Times New Roman" w:cs="Times New Roman"/>
          <w:sz w:val="24"/>
          <w:szCs w:val="24"/>
          <w:shd w:val="clear" w:color="auto" w:fill="FFFFFF"/>
        </w:rPr>
        <w:t>Ćwiczenia powtarzamy 2 razy.</w:t>
      </w:r>
      <w:r w:rsidRPr="00ED1D50">
        <w:rPr>
          <w:rFonts w:ascii="Times New Roman" w:hAnsi="Times New Roman" w:cs="Times New Roman"/>
          <w:sz w:val="24"/>
          <w:szCs w:val="24"/>
        </w:rPr>
        <w:br/>
      </w:r>
      <w:r w:rsidRPr="00ED1D5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D1D50">
        <w:rPr>
          <w:rFonts w:ascii="Times New Roman" w:hAnsi="Times New Roman" w:cs="Times New Roman"/>
          <w:sz w:val="24"/>
          <w:szCs w:val="24"/>
          <w:shd w:val="clear" w:color="auto" w:fill="FFFFFF"/>
        </w:rPr>
        <w:t>.Pracujemy w podręczniku do edukacji matematycznej na s.57 i wykonujemy ustnie zadanie nr 1,2,3,4,5.</w:t>
      </w:r>
      <w:r w:rsidRPr="00ED1D50">
        <w:rPr>
          <w:rFonts w:ascii="Times New Roman" w:hAnsi="Times New Roman" w:cs="Times New Roman"/>
          <w:sz w:val="24"/>
          <w:szCs w:val="24"/>
        </w:rPr>
        <w:br/>
      </w:r>
      <w:r w:rsidRPr="00ED1D5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ED1D50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matematycznych kartach ćwiczeń i wykonujemy ćwiczenie nr 1,2,3 na s.48.</w:t>
      </w:r>
      <w:r w:rsidRPr="00ED1D5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ED1D50">
        <w:rPr>
          <w:rFonts w:ascii="Times New Roman" w:hAnsi="Times New Roman" w:cs="Times New Roman"/>
          <w:sz w:val="24"/>
          <w:szCs w:val="24"/>
        </w:rPr>
        <w:br/>
      </w:r>
      <w:r w:rsidRPr="00ED1D5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Dla chętnych ćwiczenie nr 1,2 na s.13,14 .</w:t>
      </w:r>
      <w:r w:rsidRPr="00ED1D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D1D5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Pozdrawiam i życzę zdrowia.</w:t>
      </w:r>
    </w:p>
    <w:sectPr w:rsidR="00E82562" w:rsidRPr="00ED1D50" w:rsidSect="00E8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D50"/>
    <w:rsid w:val="00E82562"/>
    <w:rsid w:val="00ED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1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2020-04-23T07:34:00Z</dcterms:created>
  <dcterms:modified xsi:type="dcterms:W3CDTF">2020-04-23T07:35:00Z</dcterms:modified>
</cp:coreProperties>
</file>